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3C1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Default="000A7383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 xml:space="preserve">Niterói,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abril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de 202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30444" w:rsidRPr="00D53C14" w:rsidRDefault="00930444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MOÇÃO Nº</w:t>
            </w:r>
            <w:r w:rsidR="0016599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01324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/202</w:t>
            </w:r>
            <w:r w:rsidR="005219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  <w:p w:rsidR="00930444" w:rsidRPr="00D53C14" w:rsidRDefault="0093044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Pr="00D53C14" w:rsidRDefault="00D53C14" w:rsidP="00D53C14">
            <w:pPr>
              <w:ind w:left="5954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D53C14" w:rsidRPr="002C4C91" w:rsidRDefault="00D53C1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a</w:t>
            </w:r>
            <w:r w:rsidR="00FB007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o</w:t>
            </w:r>
            <w:r w:rsidR="00CA4FFF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FB007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EMPRESÁRIO CHARBEL SPINELLI TAUIL</w:t>
            </w:r>
            <w:r w:rsidR="000A7383" w:rsidRPr="002C4C9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</w:p>
          <w:p w:rsidR="00930444" w:rsidRPr="0001324B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930444" w:rsidRPr="00D53C14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>Autor: Vereador MORETT</w:t>
            </w:r>
          </w:p>
          <w:p w:rsidR="00D53C14" w:rsidRPr="00D53C14" w:rsidRDefault="00D53C14" w:rsidP="00D53C14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</w:p>
          <w:p w:rsidR="00D53C14" w:rsidRPr="0054624F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Requeiro à Mesa Diretora, na forma regimental, apresentar Moção de Congratulações e Aplausos </w:t>
            </w:r>
            <w:r w:rsidR="00FB007F" w:rsidRPr="00FB007F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ao</w:t>
            </w:r>
            <w:r w:rsidR="00CA4FFF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FB007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EMPRESÁRIO CHARBEL SPINELLI TAUIL</w:t>
            </w:r>
            <w:bookmarkStart w:id="0" w:name="_GoBack"/>
            <w:bookmarkEnd w:id="0"/>
            <w:r w:rsidR="00E444F3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  <w:r w:rsidR="00621A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55839" w:rsidRDefault="00155839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64113" w:rsidRPr="00D53C14" w:rsidRDefault="00C64113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Justificativa: </w:t>
            </w:r>
          </w:p>
          <w:p w:rsidR="00FB007F" w:rsidRPr="00FB007F" w:rsidRDefault="00E63051" w:rsidP="00FB007F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proofErr w:type="spellStart"/>
            <w:r w:rsidR="00FB007F" w:rsidRPr="00FB007F">
              <w:rPr>
                <w:rFonts w:ascii="Times New Roman" w:hAnsi="Times New Roman" w:cs="Times New Roman"/>
                <w:sz w:val="18"/>
                <w:szCs w:val="18"/>
              </w:rPr>
              <w:t>Charbel</w:t>
            </w:r>
            <w:proofErr w:type="spellEnd"/>
            <w:r w:rsidR="00FB007F" w:rsidRPr="00FB007F">
              <w:rPr>
                <w:rFonts w:ascii="Times New Roman" w:hAnsi="Times New Roman" w:cs="Times New Roman"/>
                <w:sz w:val="18"/>
                <w:szCs w:val="18"/>
              </w:rPr>
              <w:t xml:space="preserve"> Spinelli </w:t>
            </w:r>
            <w:proofErr w:type="spellStart"/>
            <w:r w:rsidR="00FB007F" w:rsidRPr="00FB007F">
              <w:rPr>
                <w:rFonts w:ascii="Times New Roman" w:hAnsi="Times New Roman" w:cs="Times New Roman"/>
                <w:sz w:val="18"/>
                <w:szCs w:val="18"/>
              </w:rPr>
              <w:t>Tauil</w:t>
            </w:r>
            <w:proofErr w:type="spellEnd"/>
            <w:r w:rsidR="00FB007F" w:rsidRPr="00FB007F">
              <w:rPr>
                <w:rFonts w:ascii="Times New Roman" w:hAnsi="Times New Roman" w:cs="Times New Roman"/>
                <w:sz w:val="18"/>
                <w:szCs w:val="18"/>
              </w:rPr>
              <w:t xml:space="preserve"> Rodrigues destaca-se como empresário de relevante atuação nos setores hoteleiro, turístico e tecnológico, exercendo papel estratégico no desenvolvimento econômico e na valorização do turismo nacional. Como CEO do Hotel Solar do Imperador, conduz com excelência a gestão de um dos empreendimentos mais tradicionais da Bahia, promovendo modernização administrativa, inovação na experiência do hóspede e resultados sustentáveis.</w:t>
            </w:r>
          </w:p>
          <w:p w:rsidR="00FB007F" w:rsidRPr="00FB007F" w:rsidRDefault="00FB007F" w:rsidP="00FB007F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FB007F">
              <w:rPr>
                <w:rFonts w:ascii="Times New Roman" w:hAnsi="Times New Roman" w:cs="Times New Roman"/>
                <w:sz w:val="18"/>
                <w:szCs w:val="18"/>
              </w:rPr>
              <w:t xml:space="preserve">Na qualidade de Presidente do Instituto Pra Frente Turismo, tem se destacado na articulação entre </w:t>
            </w:r>
            <w:proofErr w:type="gramStart"/>
            <w:r w:rsidRPr="00FB007F">
              <w:rPr>
                <w:rFonts w:ascii="Times New Roman" w:hAnsi="Times New Roman" w:cs="Times New Roman"/>
                <w:sz w:val="18"/>
                <w:szCs w:val="18"/>
              </w:rPr>
              <w:t>os setores público</w:t>
            </w:r>
            <w:proofErr w:type="gramEnd"/>
            <w:r w:rsidRPr="00FB007F">
              <w:rPr>
                <w:rFonts w:ascii="Times New Roman" w:hAnsi="Times New Roman" w:cs="Times New Roman"/>
                <w:sz w:val="18"/>
                <w:szCs w:val="18"/>
              </w:rPr>
              <w:t xml:space="preserve"> e privado, liderando iniciativas voltadas ao fortalecimento do turismo brasileiro, à formulação de políticas estratégicas e à criação de redes institucionais que impulsionam o crescimento do setor.</w:t>
            </w:r>
          </w:p>
          <w:p w:rsidR="00FB007F" w:rsidRPr="00FB007F" w:rsidRDefault="00FB007F" w:rsidP="00FB007F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FB007F">
              <w:rPr>
                <w:rFonts w:ascii="Times New Roman" w:hAnsi="Times New Roman" w:cs="Times New Roman"/>
                <w:sz w:val="18"/>
                <w:szCs w:val="18"/>
              </w:rPr>
              <w:t>Empreendedor visionário</w:t>
            </w:r>
            <w:r w:rsidRPr="00FB007F">
              <w:rPr>
                <w:rFonts w:ascii="Times New Roman" w:hAnsi="Times New Roman" w:cs="Times New Roman"/>
                <w:sz w:val="18"/>
                <w:szCs w:val="18"/>
              </w:rPr>
              <w:t xml:space="preserve"> é</w:t>
            </w:r>
            <w:r w:rsidRPr="00FB007F">
              <w:rPr>
                <w:rFonts w:ascii="Times New Roman" w:hAnsi="Times New Roman" w:cs="Times New Roman"/>
                <w:sz w:val="18"/>
                <w:szCs w:val="18"/>
              </w:rPr>
              <w:t xml:space="preserve"> também fundador da </w:t>
            </w:r>
            <w:proofErr w:type="spellStart"/>
            <w:r w:rsidRPr="00FB007F">
              <w:rPr>
                <w:rFonts w:ascii="Times New Roman" w:hAnsi="Times New Roman" w:cs="Times New Roman"/>
                <w:sz w:val="18"/>
                <w:szCs w:val="18"/>
              </w:rPr>
              <w:t>Yby</w:t>
            </w:r>
            <w:proofErr w:type="spellEnd"/>
            <w:r w:rsidRPr="00FB007F">
              <w:rPr>
                <w:rFonts w:ascii="Times New Roman" w:hAnsi="Times New Roman" w:cs="Times New Roman"/>
                <w:sz w:val="18"/>
                <w:szCs w:val="18"/>
              </w:rPr>
              <w:t xml:space="preserve"> Online, plataforma tecnológica voltada à negociação de commodities e produtos agrícolas, contribuindo para a inovação, transparência e desenvolvimento do agronegócio.</w:t>
            </w:r>
          </w:p>
          <w:p w:rsidR="00FB007F" w:rsidRPr="00FB007F" w:rsidRDefault="00FB007F" w:rsidP="00FB007F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FB007F">
              <w:rPr>
                <w:rFonts w:ascii="Times New Roman" w:hAnsi="Times New Roman" w:cs="Times New Roman"/>
                <w:sz w:val="18"/>
                <w:szCs w:val="18"/>
              </w:rPr>
              <w:t>Sua trajetória é marcada pelo compromisso com a excelência, pela capacidade de liderança e pela contribuição efetiva ao desenvolvimento econômico e social do país, tendo sido reconhecido nacionalmente com o Prêmio Jovem Brasileiro 2022, na categoria Jovem Empreendedor.</w:t>
            </w:r>
          </w:p>
          <w:p w:rsidR="00C64113" w:rsidRDefault="00FB007F" w:rsidP="00FB00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FB007F">
              <w:rPr>
                <w:rFonts w:ascii="Times New Roman" w:hAnsi="Times New Roman" w:cs="Times New Roman"/>
                <w:sz w:val="18"/>
                <w:szCs w:val="18"/>
              </w:rPr>
              <w:t>Diante de sua notável atuação e dos relevantes serviços prestados, é justa e meritória a concessão da presente Moção de Aplausos.</w:t>
            </w:r>
            <w:r w:rsidR="00B704B9" w:rsidRPr="00B704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B007F" w:rsidRDefault="00FB007F" w:rsidP="00FB00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007F" w:rsidRDefault="00FB007F" w:rsidP="00FB00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0444" w:rsidRDefault="00930444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4113" w:rsidRPr="00D53C14" w:rsidRDefault="00C64113" w:rsidP="00B704B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A6239" w:rsidRPr="00D53C14" w:rsidRDefault="00BA6239" w:rsidP="00BA6239">
      <w:pPr>
        <w:rPr>
          <w:rFonts w:ascii="Times New Roman" w:hAnsi="Times New Roman" w:cs="Times New Roman"/>
          <w:vanish/>
          <w:sz w:val="18"/>
          <w:szCs w:val="18"/>
        </w:rPr>
      </w:pPr>
    </w:p>
    <w:p w:rsidR="00FA3CE2" w:rsidRPr="00D53C14" w:rsidRDefault="00FA3CE2" w:rsidP="00630122">
      <w:pPr>
        <w:rPr>
          <w:rFonts w:ascii="Times New Roman" w:hAnsi="Times New Roman" w:cs="Times New Roman"/>
          <w:b/>
          <w:sz w:val="18"/>
          <w:szCs w:val="18"/>
        </w:rPr>
      </w:pP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___________________________________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Morett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647" w:rsidRDefault="00F52647">
      <w:pPr>
        <w:spacing w:line="240" w:lineRule="auto"/>
      </w:pPr>
      <w:r>
        <w:separator/>
      </w:r>
    </w:p>
  </w:endnote>
  <w:endnote w:type="continuationSeparator" w:id="0">
    <w:p w:rsidR="00F52647" w:rsidRDefault="00F526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647" w:rsidRDefault="00F52647">
      <w:pPr>
        <w:spacing w:line="240" w:lineRule="auto"/>
      </w:pPr>
      <w:r>
        <w:separator/>
      </w:r>
    </w:p>
  </w:footnote>
  <w:footnote w:type="continuationSeparator" w:id="0">
    <w:p w:rsidR="00F52647" w:rsidRDefault="00F5264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324B"/>
    <w:rsid w:val="00014D75"/>
    <w:rsid w:val="0003011D"/>
    <w:rsid w:val="00040BB8"/>
    <w:rsid w:val="00047224"/>
    <w:rsid w:val="00063B07"/>
    <w:rsid w:val="00070B29"/>
    <w:rsid w:val="00074AD9"/>
    <w:rsid w:val="000A7383"/>
    <w:rsid w:val="000B620D"/>
    <w:rsid w:val="000B71E0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558D"/>
    <w:rsid w:val="00224113"/>
    <w:rsid w:val="00233E1B"/>
    <w:rsid w:val="002349B2"/>
    <w:rsid w:val="00251292"/>
    <w:rsid w:val="002575C2"/>
    <w:rsid w:val="00273939"/>
    <w:rsid w:val="00275D30"/>
    <w:rsid w:val="002C34E3"/>
    <w:rsid w:val="002C4C91"/>
    <w:rsid w:val="002E6FD5"/>
    <w:rsid w:val="00307DA5"/>
    <w:rsid w:val="00344661"/>
    <w:rsid w:val="00352B96"/>
    <w:rsid w:val="0039757C"/>
    <w:rsid w:val="003B65AB"/>
    <w:rsid w:val="003D4B01"/>
    <w:rsid w:val="003D78B7"/>
    <w:rsid w:val="003E2C4D"/>
    <w:rsid w:val="003F1876"/>
    <w:rsid w:val="0042152D"/>
    <w:rsid w:val="00435CA5"/>
    <w:rsid w:val="004621B1"/>
    <w:rsid w:val="00504474"/>
    <w:rsid w:val="005219AE"/>
    <w:rsid w:val="00533629"/>
    <w:rsid w:val="0054624F"/>
    <w:rsid w:val="00576CBF"/>
    <w:rsid w:val="005E6010"/>
    <w:rsid w:val="00621AED"/>
    <w:rsid w:val="00621C59"/>
    <w:rsid w:val="00630122"/>
    <w:rsid w:val="0065001F"/>
    <w:rsid w:val="006A5AED"/>
    <w:rsid w:val="006A6EE5"/>
    <w:rsid w:val="006E2E74"/>
    <w:rsid w:val="00717726"/>
    <w:rsid w:val="00723AFF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07FE9"/>
    <w:rsid w:val="008107ED"/>
    <w:rsid w:val="00827558"/>
    <w:rsid w:val="00856B14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82D95"/>
    <w:rsid w:val="009B2841"/>
    <w:rsid w:val="009D401E"/>
    <w:rsid w:val="009F4112"/>
    <w:rsid w:val="00A27CD2"/>
    <w:rsid w:val="00A57A1E"/>
    <w:rsid w:val="00A76756"/>
    <w:rsid w:val="00AD0A8C"/>
    <w:rsid w:val="00B02695"/>
    <w:rsid w:val="00B233A8"/>
    <w:rsid w:val="00B36BE8"/>
    <w:rsid w:val="00B63C05"/>
    <w:rsid w:val="00B704B9"/>
    <w:rsid w:val="00BA6239"/>
    <w:rsid w:val="00BE1B3D"/>
    <w:rsid w:val="00C11FC7"/>
    <w:rsid w:val="00C63041"/>
    <w:rsid w:val="00C64113"/>
    <w:rsid w:val="00C81792"/>
    <w:rsid w:val="00C96E5D"/>
    <w:rsid w:val="00CA4FFF"/>
    <w:rsid w:val="00CC79ED"/>
    <w:rsid w:val="00CD090F"/>
    <w:rsid w:val="00D07334"/>
    <w:rsid w:val="00D218C2"/>
    <w:rsid w:val="00D53C14"/>
    <w:rsid w:val="00DB4C47"/>
    <w:rsid w:val="00DB4E8D"/>
    <w:rsid w:val="00DB7F90"/>
    <w:rsid w:val="00DD405C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F235FC"/>
    <w:rsid w:val="00F52647"/>
    <w:rsid w:val="00F70A2E"/>
    <w:rsid w:val="00F95A01"/>
    <w:rsid w:val="00F97D89"/>
    <w:rsid w:val="00FA3CE2"/>
    <w:rsid w:val="00FA7EFB"/>
    <w:rsid w:val="00FB007F"/>
    <w:rsid w:val="00FB5C1E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2026-03-26T18:11:00Z</cp:lastPrinted>
  <dcterms:created xsi:type="dcterms:W3CDTF">2026-03-26T18:16:00Z</dcterms:created>
  <dcterms:modified xsi:type="dcterms:W3CDTF">2026-03-26T18:16:00Z</dcterms:modified>
</cp:coreProperties>
</file>