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0B37DA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D93ED3">
        <w:rPr>
          <w:b/>
          <w:i/>
          <w:sz w:val="20"/>
        </w:rPr>
        <w:t xml:space="preserve">a </w:t>
      </w:r>
      <w:r w:rsidRPr="00EF31BF">
        <w:rPr>
          <w:b/>
          <w:i/>
          <w:sz w:val="20"/>
        </w:rPr>
        <w:t xml:space="preserve">ação </w:t>
      </w:r>
      <w:r w:rsidR="0083582B">
        <w:rPr>
          <w:b/>
          <w:i/>
          <w:sz w:val="20"/>
        </w:rPr>
        <w:t xml:space="preserve">Conservação e </w:t>
      </w:r>
      <w:r w:rsidR="00D93ED3">
        <w:rPr>
          <w:b/>
          <w:i/>
          <w:sz w:val="20"/>
        </w:rPr>
        <w:t xml:space="preserve">Recuperação </w:t>
      </w:r>
      <w:r w:rsidR="000B37DA">
        <w:rPr>
          <w:b/>
          <w:i/>
          <w:sz w:val="20"/>
        </w:rPr>
        <w:t xml:space="preserve">dos acessos da </w:t>
      </w:r>
      <w:r w:rsidR="00935CF3" w:rsidRPr="00935CF3">
        <w:rPr>
          <w:b/>
          <w:i/>
          <w:sz w:val="20"/>
        </w:rPr>
        <w:t>Rua Dr. Mario Viana Nº. 215 – Santa Rosa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43072" w:rsidRPr="00543072">
        <w:t xml:space="preserve">Conservação e Recuperação </w:t>
      </w:r>
      <w:r w:rsidR="000B37DA" w:rsidRPr="000B37DA">
        <w:t xml:space="preserve">dos acessos da </w:t>
      </w:r>
      <w:r w:rsidR="00935CF3" w:rsidRPr="00935CF3">
        <w:t>Rua Dr. Mario Viana Nº. 215 – Santa Rosa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43072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43072">
              <w:rPr>
                <w:rFonts w:cs="Calibri"/>
                <w:sz w:val="18"/>
                <w:szCs w:val="18"/>
              </w:rPr>
              <w:t xml:space="preserve">Conservação e Recuperação </w:t>
            </w:r>
            <w:r w:rsidR="000B37DA" w:rsidRPr="000B37DA">
              <w:rPr>
                <w:rFonts w:cs="Calibri"/>
                <w:sz w:val="18"/>
                <w:szCs w:val="18"/>
              </w:rPr>
              <w:t xml:space="preserve">dos acessos </w:t>
            </w:r>
            <w:r w:rsidR="00935CF3">
              <w:rPr>
                <w:rFonts w:cs="Calibri"/>
                <w:sz w:val="18"/>
                <w:szCs w:val="18"/>
              </w:rPr>
              <w:t xml:space="preserve">da </w:t>
            </w:r>
            <w:r w:rsidR="00935CF3" w:rsidRPr="00935CF3">
              <w:rPr>
                <w:rFonts w:cs="Calibri"/>
                <w:sz w:val="18"/>
                <w:szCs w:val="18"/>
              </w:rPr>
              <w:t>Rua Dr. Mario Viana Nº. 215 – Santa Rosa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28297D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28297D">
              <w:rPr>
                <w:rFonts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</w:t>
            </w:r>
            <w:r w:rsidR="0028297D">
              <w:rPr>
                <w:rFonts w:cs="Calibri"/>
                <w:sz w:val="18"/>
                <w:szCs w:val="18"/>
              </w:rPr>
              <w:t>2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262E05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262E05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2C6586" w:rsidRDefault="0040706E" w:rsidP="002C658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2C6586" w:rsidRPr="002C6586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D93ED3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Órgão: 26 - SEC MUNICIPAL DE CONSERVACAO E SERVICOS PÚBLICOS</w:t>
            </w:r>
          </w:p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Unidade Orçamentária: 01 - SEC MUNICIPAL DE CONSERVACAO E SERVICOS PÚBLICOS</w:t>
            </w:r>
          </w:p>
        </w:tc>
      </w:tr>
      <w:tr w:rsidR="002C6586" w:rsidTr="00A32F38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C6586" w:rsidRPr="006C284B" w:rsidRDefault="002C6586" w:rsidP="00A32F38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15.452.</w:t>
            </w:r>
            <w:r w:rsidRPr="00D93ED3">
              <w:rPr>
                <w:rFonts w:eastAsia="Calibri"/>
                <w:sz w:val="18"/>
                <w:szCs w:val="18"/>
              </w:rPr>
              <w:t xml:space="preserve">0010.4011 </w:t>
            </w:r>
            <w:r w:rsidRPr="006C284B">
              <w:rPr>
                <w:sz w:val="18"/>
                <w:szCs w:val="18"/>
              </w:rPr>
              <w:t xml:space="preserve">- </w:t>
            </w:r>
            <w:r w:rsidRPr="00D37874">
              <w:rPr>
                <w:sz w:val="18"/>
                <w:szCs w:val="18"/>
              </w:rPr>
              <w:t>Conservação e Recuperação de Logradouros Públicos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</w:t>
            </w:r>
            <w:r>
              <w:t xml:space="preserve"> 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23.538.315,70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2C6586" w:rsidTr="00A32F38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A32F38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C6586" w:rsidRDefault="002C6586" w:rsidP="002C6586">
            <w:pPr>
              <w:rPr>
                <w:sz w:val="18"/>
                <w:szCs w:val="18"/>
              </w:rPr>
            </w:pPr>
            <w:r w:rsidRPr="00D93ED3">
              <w:rPr>
                <w:rFonts w:ascii="Calibri" w:eastAsia="Calibri" w:hAnsi="Calibri" w:cs="Calibri"/>
                <w:sz w:val="18"/>
                <w:szCs w:val="18"/>
              </w:rPr>
              <w:t>23.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4</w:t>
            </w:r>
            <w:r w:rsidRPr="00D93ED3">
              <w:rPr>
                <w:rFonts w:ascii="Calibri" w:eastAsia="Calibri" w:hAnsi="Calibri" w:cs="Calibri"/>
                <w:sz w:val="18"/>
                <w:szCs w:val="18"/>
              </w:rPr>
              <w:t>38.315,70</w:t>
            </w:r>
          </w:p>
        </w:tc>
      </w:tr>
    </w:tbl>
    <w:p w:rsidR="002C6586" w:rsidRDefault="002C6586" w:rsidP="002C6586">
      <w:pPr>
        <w:pStyle w:val="Corpodetexto"/>
      </w:pPr>
    </w:p>
    <w:p w:rsidR="003C5134" w:rsidRPr="00EF31BF" w:rsidRDefault="008E5829" w:rsidP="002C6586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7A6" w:rsidRDefault="00AE17A6">
      <w:r>
        <w:separator/>
      </w:r>
    </w:p>
  </w:endnote>
  <w:endnote w:type="continuationSeparator" w:id="0">
    <w:p w:rsidR="00AE17A6" w:rsidRDefault="00AE1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7A6" w:rsidRDefault="00AE17A6">
      <w:r>
        <w:separator/>
      </w:r>
    </w:p>
  </w:footnote>
  <w:footnote w:type="continuationSeparator" w:id="0">
    <w:p w:rsidR="00AE17A6" w:rsidRDefault="00AE1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37D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62E05"/>
    <w:rsid w:val="00273A04"/>
    <w:rsid w:val="0028297D"/>
    <w:rsid w:val="00291879"/>
    <w:rsid w:val="00292FC1"/>
    <w:rsid w:val="00296DD6"/>
    <w:rsid w:val="002A705B"/>
    <w:rsid w:val="002B02C9"/>
    <w:rsid w:val="002B7E89"/>
    <w:rsid w:val="002C6586"/>
    <w:rsid w:val="002E35B6"/>
    <w:rsid w:val="002E6167"/>
    <w:rsid w:val="00305A68"/>
    <w:rsid w:val="003178F3"/>
    <w:rsid w:val="0032391F"/>
    <w:rsid w:val="00332546"/>
    <w:rsid w:val="003325E4"/>
    <w:rsid w:val="00354B1D"/>
    <w:rsid w:val="00357ABD"/>
    <w:rsid w:val="00357F5D"/>
    <w:rsid w:val="0036043D"/>
    <w:rsid w:val="00375E4A"/>
    <w:rsid w:val="003B39DE"/>
    <w:rsid w:val="003C5134"/>
    <w:rsid w:val="003D3B1E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43072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A3B38"/>
    <w:rsid w:val="006B07FF"/>
    <w:rsid w:val="006B2C49"/>
    <w:rsid w:val="006B3F6C"/>
    <w:rsid w:val="006B57E2"/>
    <w:rsid w:val="006C284B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3582B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35CF3"/>
    <w:rsid w:val="009A443E"/>
    <w:rsid w:val="009D554D"/>
    <w:rsid w:val="00A02543"/>
    <w:rsid w:val="00A9284F"/>
    <w:rsid w:val="00AB43E2"/>
    <w:rsid w:val="00AC1AF8"/>
    <w:rsid w:val="00AE17A6"/>
    <w:rsid w:val="00AE6813"/>
    <w:rsid w:val="00B077F0"/>
    <w:rsid w:val="00B14609"/>
    <w:rsid w:val="00B225C3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CF4536"/>
    <w:rsid w:val="00D22004"/>
    <w:rsid w:val="00D25168"/>
    <w:rsid w:val="00D36CE0"/>
    <w:rsid w:val="00D51981"/>
    <w:rsid w:val="00D671EC"/>
    <w:rsid w:val="00D92C96"/>
    <w:rsid w:val="00D93ED3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D0AEE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1369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2023-12-12T18:09:00Z</dcterms:created>
  <dcterms:modified xsi:type="dcterms:W3CDTF">2023-12-12T23:17:00Z</dcterms:modified>
</cp:coreProperties>
</file>