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material de distribuição gratuita na Semana da Diversidade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material de distribuição gratuita na Semana da Diversidade ao Projeto de Lei Nº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Material de distribuição gratuita na Semana da Diversidade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Ação destinada a aquisição de material de conscientização para distribuição na semana da diversidade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76 - Secretaria Municipal de Direitos Humanos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14 - Direitos da Cidadania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422 - Direitos Indiv Coletivos e Difusos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left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5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83.01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04.131.0145.4907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28.539.537,41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a aquisição de material de conscientização para distribuição gratuita na semana da diversidade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1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