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624CC2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6756B" w:rsidRDefault="00B6756B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077D4" w:rsidRDefault="00B077D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24CC2" w:rsidRPr="00AB162C" w:rsidRDefault="00624CC2" w:rsidP="00624CC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6B6861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624CC2" w:rsidRPr="00624CC2" w:rsidRDefault="00624CC2" w:rsidP="00624CC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4CC2">
        <w:rPr>
          <w:rFonts w:ascii="Ebrima" w:hAnsi="Ebrima" w:cs="Arial"/>
          <w:color w:val="000000"/>
          <w:sz w:val="22"/>
          <w:szCs w:val="22"/>
        </w:rPr>
        <w:t>DISPÕE SOBRE A LIBERAÇÃO DO USO DE BERMUDA PARA ACESSO E CIRCULAÇÃO NAS ÁREAS INTERNAS DA CÂMARA MUNICIPAL DE NITERÓI.</w:t>
      </w:r>
    </w:p>
    <w:p w:rsidR="00624CC2" w:rsidRDefault="00624CC2" w:rsidP="00624CC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24CC2" w:rsidRPr="00AB162C" w:rsidRDefault="00624CC2" w:rsidP="00624CC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6B6861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6B6861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624CC2" w:rsidRPr="00AB328C" w:rsidRDefault="00624CC2" w:rsidP="00624CC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4CC2">
        <w:rPr>
          <w:rFonts w:ascii="Ebrima" w:hAnsi="Ebrima" w:cs="Arial"/>
          <w:color w:val="000000"/>
          <w:sz w:val="22"/>
          <w:szCs w:val="22"/>
        </w:rPr>
        <w:t>CONCEDE A MEDALHA ARARIBÓIA A GUILHERME VIEIRA DA COSTA, INSPETOR DE POLÍCIA DA 76ª DP.</w:t>
      </w:r>
    </w:p>
    <w:p w:rsidR="00624CC2" w:rsidRDefault="00624CC2" w:rsidP="00624CC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24CC2" w:rsidRDefault="00624CC2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876DC" w:rsidRPr="00AB162C" w:rsidRDefault="004876DC" w:rsidP="004876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24CC2">
        <w:rPr>
          <w:rFonts w:ascii="Ebrima" w:hAnsi="Ebrima" w:cs="Arial"/>
          <w:b/>
          <w:color w:val="000000"/>
          <w:sz w:val="22"/>
          <w:szCs w:val="22"/>
        </w:rPr>
        <w:t>014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6B6861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6B6861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4876DC" w:rsidRPr="00AB328C" w:rsidRDefault="004876DC" w:rsidP="004876D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24CC2" w:rsidRPr="00624CC2">
        <w:rPr>
          <w:rFonts w:ascii="Ebrima" w:hAnsi="Ebrima" w:cs="Arial"/>
          <w:color w:val="000000"/>
          <w:sz w:val="22"/>
          <w:szCs w:val="22"/>
        </w:rPr>
        <w:t>CONCEDE A MEDALHA ARARIBÓIA A ALEXANDRE DAVID FERNANDES DE FREITAS, COMISSÁRIO DE POLÍCIA DA 76ª DP.</w:t>
      </w:r>
    </w:p>
    <w:p w:rsidR="004876DC" w:rsidRDefault="004876DC" w:rsidP="004876D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624CC2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B6756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E4F10" w:rsidRDefault="00BE4F10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744C06">
        <w:rPr>
          <w:rFonts w:ascii="Ebrima" w:hAnsi="Ebrima" w:cs="Arial"/>
          <w:b/>
          <w:color w:val="000000"/>
          <w:sz w:val="22"/>
          <w:szCs w:val="22"/>
        </w:rPr>
        <w:t>– AP</w:t>
      </w:r>
      <w:r w:rsidR="008808C6">
        <w:rPr>
          <w:rFonts w:ascii="Ebrima" w:hAnsi="Ebrima" w:cs="Arial"/>
          <w:b/>
          <w:color w:val="000000"/>
          <w:sz w:val="22"/>
          <w:szCs w:val="22"/>
        </w:rPr>
        <w:t>R</w:t>
      </w:r>
      <w:bookmarkStart w:id="0" w:name="_GoBack"/>
      <w:bookmarkEnd w:id="0"/>
      <w:r w:rsidR="00744C06">
        <w:rPr>
          <w:rFonts w:ascii="Ebrima" w:hAnsi="Ebrima" w:cs="Arial"/>
          <w:b/>
          <w:color w:val="000000"/>
          <w:sz w:val="22"/>
          <w:szCs w:val="22"/>
        </w:rPr>
        <w:t>OVADO EM 1ª DISCUSSÃO COM 1</w:t>
      </w:r>
      <w:r w:rsidR="000D72A8">
        <w:rPr>
          <w:rFonts w:ascii="Ebrima" w:hAnsi="Ebrima" w:cs="Arial"/>
          <w:b/>
          <w:color w:val="000000"/>
          <w:sz w:val="22"/>
          <w:szCs w:val="22"/>
        </w:rPr>
        <w:t>2</w:t>
      </w:r>
      <w:r w:rsidR="00744C06">
        <w:rPr>
          <w:rFonts w:ascii="Ebrima" w:hAnsi="Ebrima" w:cs="Arial"/>
          <w:b/>
          <w:color w:val="000000"/>
          <w:sz w:val="22"/>
          <w:szCs w:val="22"/>
        </w:rPr>
        <w:t xml:space="preserve"> VOTOS FAVORÁVEIS E ABSTENÇÃO DOS VEREADORES </w:t>
      </w:r>
      <w:r w:rsidR="000D72A8">
        <w:rPr>
          <w:rFonts w:ascii="Ebrima" w:hAnsi="Ebrima" w:cs="Arial"/>
          <w:b/>
          <w:color w:val="000000"/>
          <w:sz w:val="22"/>
          <w:szCs w:val="22"/>
        </w:rPr>
        <w:t xml:space="preserve">ALLAN LYRA, </w:t>
      </w:r>
      <w:r w:rsidR="00744C06">
        <w:rPr>
          <w:rFonts w:ascii="Ebrima" w:hAnsi="Ebrima" w:cs="Arial"/>
          <w:b/>
          <w:color w:val="000000"/>
          <w:sz w:val="22"/>
          <w:szCs w:val="22"/>
        </w:rPr>
        <w:t xml:space="preserve">DANIEL MARQUES, </w:t>
      </w:r>
      <w:r w:rsidR="00744C06">
        <w:rPr>
          <w:rFonts w:ascii="Ebrima" w:hAnsi="Ebrima" w:cs="Arial"/>
          <w:b/>
          <w:color w:val="000000"/>
          <w:sz w:val="22"/>
          <w:szCs w:val="22"/>
        </w:rPr>
        <w:t>DOUGLAS GOMES</w:t>
      </w:r>
      <w:r w:rsidR="000D72A8">
        <w:rPr>
          <w:rFonts w:ascii="Ebrima" w:hAnsi="Ebrima" w:cs="Arial"/>
          <w:b/>
          <w:color w:val="000000"/>
          <w:sz w:val="22"/>
          <w:szCs w:val="22"/>
        </w:rPr>
        <w:t xml:space="preserve">, FERNANDA LOUBACK, </w:t>
      </w:r>
      <w:r w:rsidR="00744C06">
        <w:rPr>
          <w:rFonts w:ascii="Ebrima" w:hAnsi="Ebrima" w:cs="Arial"/>
          <w:b/>
          <w:color w:val="000000"/>
          <w:sz w:val="22"/>
          <w:szCs w:val="22"/>
        </w:rPr>
        <w:t>MICHEL SAAD</w:t>
      </w:r>
      <w:r w:rsidR="000D72A8">
        <w:rPr>
          <w:rFonts w:ascii="Ebrima" w:hAnsi="Ebrima" w:cs="Arial"/>
          <w:b/>
          <w:color w:val="000000"/>
          <w:sz w:val="22"/>
          <w:szCs w:val="22"/>
        </w:rPr>
        <w:t xml:space="preserve"> E PROFESSOR TULIO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4876DC" w:rsidRDefault="004876D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777DA8" w:rsidRPr="00AB162C" w:rsidRDefault="00E1160E" w:rsidP="00777DA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777DA8">
        <w:rPr>
          <w:rFonts w:ascii="Ebrima" w:hAnsi="Ebrima" w:cs="Arial"/>
          <w:b/>
          <w:color w:val="000000"/>
          <w:sz w:val="22"/>
          <w:szCs w:val="22"/>
        </w:rPr>
        <w:t>– APROVADO EM 1ª DISCUSSÃO COM 1</w:t>
      </w:r>
      <w:r w:rsidR="00777DA8">
        <w:rPr>
          <w:rFonts w:ascii="Ebrima" w:hAnsi="Ebrima" w:cs="Arial"/>
          <w:b/>
          <w:color w:val="000000"/>
          <w:sz w:val="22"/>
          <w:szCs w:val="22"/>
        </w:rPr>
        <w:t>8</w:t>
      </w:r>
      <w:r w:rsidR="00777DA8">
        <w:rPr>
          <w:rFonts w:ascii="Ebrima" w:hAnsi="Ebrima" w:cs="Arial"/>
          <w:b/>
          <w:color w:val="000000"/>
          <w:sz w:val="22"/>
          <w:szCs w:val="22"/>
        </w:rPr>
        <w:t xml:space="preserve"> VOTOS FAVORÁVEIS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AS DIRETRIZES PARA A UTILIZAÇÃO DE VIAS, SUBSOLO E ESPAÇO AÉREO POR CONCESSIONÁRIAS DE SERVIÇOS PÚBLICOS E DEMAIS PESSOAS JURÍDICAS.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009/2025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744C06">
        <w:rPr>
          <w:rFonts w:ascii="Ebrima" w:hAnsi="Ebrima" w:cs="Arial"/>
          <w:b/>
          <w:color w:val="000000"/>
          <w:sz w:val="22"/>
          <w:szCs w:val="22"/>
        </w:rPr>
        <w:t>– APROVADO EM 1ª DISCUSSÃO COM 17 VOTOS FAVORÁVEIS</w:t>
      </w:r>
      <w:r w:rsidR="00777DA8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E1160E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6756B" w:rsidRDefault="00B6756B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4876DC" w:rsidRDefault="004876DC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744C06">
        <w:rPr>
          <w:rFonts w:ascii="Ebrima" w:hAnsi="Ebrima" w:cs="Arial"/>
          <w:b/>
          <w:color w:val="000000"/>
          <w:sz w:val="22"/>
          <w:szCs w:val="22"/>
        </w:rPr>
        <w:t xml:space="preserve">– APROVADO EM 1ª DISCUSSÃO COM 16 VOTOS FAVORÁVEIS  E  ABSTENÇÃO DOS VEREADORES  </w:t>
      </w:r>
      <w:r w:rsidR="00C5404B">
        <w:rPr>
          <w:rFonts w:ascii="Ebrima" w:hAnsi="Ebrima" w:cs="Arial"/>
          <w:b/>
          <w:color w:val="000000"/>
          <w:sz w:val="22"/>
          <w:szCs w:val="22"/>
        </w:rPr>
        <w:t>BENNY BRIOLLY E</w:t>
      </w:r>
      <w:r w:rsidR="00933492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5404B">
        <w:rPr>
          <w:rFonts w:ascii="Ebrima" w:hAnsi="Ebrima" w:cs="Arial"/>
          <w:b/>
          <w:color w:val="000000"/>
          <w:sz w:val="22"/>
          <w:szCs w:val="22"/>
        </w:rPr>
        <w:t>SYLVIO MAURÍCIO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A POLÍTICA MUNICIPAL DE ACOLHIMENTO HUMANIZADO E ASSISTÊNCIA INTEGRAL A PESSOAS EM USO ABUSIVO DE ALCÓOL E/OU OUTRAS DROGAS E/OU TRANSTORNOS MENTAIS EM NITERÓI, BEM COMO ESTABELECE DIRETRIZES PARA A ASSISTÊNCIA À POPULAÇÃO EM SITUAÇÃO DE RUA.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011/2025</w:t>
      </w:r>
    </w:p>
    <w:p w:rsidR="00624CC2" w:rsidRDefault="00624CC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624CC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C2" w:rsidRDefault="00624CC2">
      <w:r>
        <w:separator/>
      </w:r>
    </w:p>
  </w:endnote>
  <w:endnote w:type="continuationSeparator" w:id="0">
    <w:p w:rsidR="00624CC2" w:rsidRDefault="006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C2" w:rsidRDefault="00624CC2">
      <w:r>
        <w:separator/>
      </w:r>
    </w:p>
  </w:footnote>
  <w:footnote w:type="continuationSeparator" w:id="0">
    <w:p w:rsidR="00624CC2" w:rsidRDefault="0062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C2" w:rsidRDefault="00624C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624CC2" w:rsidRDefault="00624CC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C2" w:rsidRDefault="00624CC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CC2" w:rsidRPr="00D300CD" w:rsidRDefault="00624CC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24CC2" w:rsidRPr="00D300CD" w:rsidRDefault="00624CC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A8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4CC2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38FE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B6861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4C06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77DA8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8C6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3492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117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6756B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404B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3B43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46-3ABF-434A-9AEB-2B85700D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17</cp:revision>
  <cp:lastPrinted>2025-03-11T21:47:00Z</cp:lastPrinted>
  <dcterms:created xsi:type="dcterms:W3CDTF">2025-03-11T21:36:00Z</dcterms:created>
  <dcterms:modified xsi:type="dcterms:W3CDTF">2025-03-12T21:31:00Z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