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3150F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_</w:t>
      </w:r>
      <w:r w:rsidR="00F36F50">
        <w:rPr>
          <w:rFonts w:ascii="Tahoma" w:hAnsi="Tahoma"/>
          <w:b/>
          <w:bCs/>
        </w:rPr>
        <w:t>___ /201</w:t>
      </w:r>
      <w:r w:rsidR="00390E66">
        <w:rPr>
          <w:rFonts w:ascii="Tahoma" w:hAnsi="Tahoma"/>
          <w:b/>
          <w:bCs/>
        </w:rPr>
        <w:t>9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6E6ED3" w:rsidRPr="006C5EBA" w:rsidRDefault="00900277" w:rsidP="004048BB">
      <w:pPr>
        <w:pStyle w:val="Recuodecorpodetexto"/>
        <w:tabs>
          <w:tab w:val="left" w:pos="9356"/>
        </w:tabs>
        <w:spacing w:before="0" w:beforeAutospacing="0" w:after="0" w:afterAutospacing="0"/>
        <w:ind w:left="5387" w:right="567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d</w:t>
      </w:r>
      <w:r w:rsidR="00390E66">
        <w:rPr>
          <w:rStyle w:val="nfase"/>
          <w:rFonts w:ascii="Tahoma" w:hAnsi="Tahoma" w:cs="Tahoma"/>
          <w:b/>
          <w:i w:val="0"/>
          <w:sz w:val="26"/>
          <w:szCs w:val="26"/>
        </w:rPr>
        <w:t>a SECONSER</w:t>
      </w:r>
      <w:r w:rsidR="000146B1">
        <w:rPr>
          <w:rStyle w:val="nfase"/>
          <w:rFonts w:ascii="Tahoma" w:hAnsi="Tahoma" w:cs="Tahoma"/>
          <w:b/>
          <w:i w:val="0"/>
          <w:sz w:val="26"/>
          <w:szCs w:val="26"/>
        </w:rPr>
        <w:t>, que seja realizada a manutenção da iluminação na Praia de Itaipu</w:t>
      </w:r>
      <w:r w:rsidR="004048BB" w:rsidRPr="006C5EBA">
        <w:rPr>
          <w:rStyle w:val="nfase"/>
          <w:rFonts w:ascii="Tahoma" w:hAnsi="Tahoma" w:cs="Tahoma"/>
          <w:b/>
          <w:i w:val="0"/>
          <w:sz w:val="26"/>
          <w:szCs w:val="26"/>
        </w:rPr>
        <w:t>, no bairro d</w:t>
      </w:r>
      <w:r w:rsidR="00B254F9">
        <w:rPr>
          <w:rStyle w:val="nfase"/>
          <w:rFonts w:ascii="Tahoma" w:hAnsi="Tahoma" w:cs="Tahoma"/>
          <w:b/>
          <w:i w:val="0"/>
          <w:sz w:val="26"/>
          <w:szCs w:val="26"/>
        </w:rPr>
        <w:t>e</w:t>
      </w:r>
      <w:r w:rsidR="004048BB" w:rsidRPr="006C5EBA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B254F9">
        <w:rPr>
          <w:rStyle w:val="nfase"/>
          <w:rFonts w:ascii="Tahoma" w:hAnsi="Tahoma" w:cs="Tahoma"/>
          <w:b/>
          <w:i w:val="0"/>
          <w:sz w:val="26"/>
          <w:szCs w:val="26"/>
        </w:rPr>
        <w:t>I</w:t>
      </w:r>
      <w:r w:rsidR="000146B1">
        <w:rPr>
          <w:rStyle w:val="nfase"/>
          <w:rFonts w:ascii="Tahoma" w:hAnsi="Tahoma" w:cs="Tahoma"/>
          <w:b/>
          <w:i w:val="0"/>
          <w:sz w:val="26"/>
          <w:szCs w:val="26"/>
        </w:rPr>
        <w:t>taipu</w:t>
      </w:r>
      <w:r w:rsidR="004048BB" w:rsidRPr="006C5EBA">
        <w:rPr>
          <w:rStyle w:val="nfase"/>
          <w:rFonts w:ascii="Tahoma" w:hAnsi="Tahoma" w:cs="Tahoma"/>
          <w:b/>
          <w:i w:val="0"/>
          <w:sz w:val="26"/>
          <w:szCs w:val="26"/>
        </w:rPr>
        <w:t>.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4048BB" w:rsidRPr="004C1BAE" w:rsidRDefault="004048BB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4048BB" w:rsidRDefault="00F36F50" w:rsidP="004048BB">
      <w:pPr>
        <w:ind w:firstLine="708"/>
        <w:jc w:val="both"/>
        <w:rPr>
          <w:rStyle w:val="nfase"/>
          <w:rFonts w:ascii="Tahoma" w:hAnsi="Tahoma" w:cs="Tahoma"/>
          <w:i w:val="0"/>
          <w:sz w:val="26"/>
          <w:szCs w:val="26"/>
        </w:rPr>
      </w:pPr>
      <w:r w:rsidRPr="004048BB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048BB">
        <w:rPr>
          <w:rFonts w:ascii="Tahoma" w:hAnsi="Tahoma" w:cs="Tahoma"/>
          <w:color w:val="000000"/>
          <w:sz w:val="26"/>
          <w:szCs w:val="26"/>
        </w:rPr>
        <w:t>a</w:t>
      </w:r>
      <w:r w:rsidRPr="004048BB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048BB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048BB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048BB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048BB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048BB">
        <w:rPr>
          <w:rFonts w:ascii="Tahoma" w:hAnsi="Tahoma" w:cs="Tahoma"/>
          <w:color w:val="000000"/>
          <w:sz w:val="26"/>
          <w:szCs w:val="26"/>
        </w:rPr>
        <w:t xml:space="preserve">Senhor Prefeito Rodrigo Neves, para que sejam adotadas as </w:t>
      </w:r>
      <w:r w:rsidR="002A4341" w:rsidRPr="006C5EBA">
        <w:rPr>
          <w:rFonts w:ascii="Tahoma" w:hAnsi="Tahoma" w:cs="Tahoma"/>
          <w:color w:val="000000"/>
          <w:sz w:val="26"/>
          <w:szCs w:val="26"/>
        </w:rPr>
        <w:t>providências que se fizerem necessária</w:t>
      </w:r>
      <w:r w:rsidR="00DC1108" w:rsidRPr="006C5EBA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390E66" w:rsidRPr="006C5EBA">
        <w:rPr>
          <w:rFonts w:ascii="Tahoma" w:hAnsi="Tahoma" w:cs="Tahoma"/>
          <w:color w:val="000000"/>
          <w:sz w:val="26"/>
          <w:szCs w:val="26"/>
        </w:rPr>
        <w:t xml:space="preserve">junto a SECONSER, </w:t>
      </w:r>
      <w:r w:rsidR="00DC1108" w:rsidRPr="006C5EBA">
        <w:rPr>
          <w:rFonts w:ascii="Tahoma" w:hAnsi="Tahoma" w:cs="Tahoma"/>
          <w:color w:val="000000"/>
          <w:sz w:val="26"/>
          <w:szCs w:val="26"/>
        </w:rPr>
        <w:t>a nossa solicitação</w:t>
      </w:r>
      <w:r w:rsidR="000146B1">
        <w:rPr>
          <w:rFonts w:ascii="Tahoma" w:hAnsi="Tahoma" w:cs="Tahoma"/>
          <w:color w:val="000000"/>
          <w:sz w:val="26"/>
          <w:szCs w:val="26"/>
        </w:rPr>
        <w:t xml:space="preserve"> de manutenção da iluminação em frente ao Hotel Havaí na praia de Itaipu</w:t>
      </w:r>
      <w:r w:rsidR="006C5EBA" w:rsidRPr="00B254F9">
        <w:rPr>
          <w:rStyle w:val="nfase"/>
          <w:rFonts w:ascii="Tahoma" w:hAnsi="Tahoma" w:cs="Tahoma"/>
          <w:i w:val="0"/>
          <w:sz w:val="26"/>
          <w:szCs w:val="26"/>
        </w:rPr>
        <w:t>,</w:t>
      </w:r>
      <w:r w:rsidR="00B254F9">
        <w:rPr>
          <w:rStyle w:val="nfase"/>
          <w:rFonts w:ascii="Tahoma" w:hAnsi="Tahoma" w:cs="Tahoma"/>
          <w:i w:val="0"/>
          <w:sz w:val="26"/>
          <w:szCs w:val="26"/>
        </w:rPr>
        <w:t xml:space="preserve"> no bairro de It</w:t>
      </w:r>
      <w:r w:rsidR="000146B1">
        <w:rPr>
          <w:rStyle w:val="nfase"/>
          <w:rFonts w:ascii="Tahoma" w:hAnsi="Tahoma" w:cs="Tahoma"/>
          <w:i w:val="0"/>
          <w:sz w:val="26"/>
          <w:szCs w:val="26"/>
        </w:rPr>
        <w:t>aipu</w:t>
      </w:r>
      <w:r w:rsidR="006C5EBA">
        <w:rPr>
          <w:rStyle w:val="nfase"/>
          <w:rFonts w:ascii="Tahoma" w:hAnsi="Tahoma" w:cs="Tahoma"/>
          <w:i w:val="0"/>
          <w:sz w:val="26"/>
          <w:szCs w:val="26"/>
        </w:rPr>
        <w:t>, Niterói.</w:t>
      </w:r>
    </w:p>
    <w:p w:rsidR="004048BB" w:rsidRDefault="004048BB" w:rsidP="004048BB">
      <w:pPr>
        <w:ind w:firstLine="708"/>
        <w:jc w:val="both"/>
        <w:rPr>
          <w:rStyle w:val="nfase"/>
          <w:rFonts w:ascii="Tahoma" w:hAnsi="Tahoma" w:cs="Tahoma"/>
          <w:i w:val="0"/>
          <w:sz w:val="26"/>
          <w:szCs w:val="26"/>
        </w:rPr>
      </w:pPr>
    </w:p>
    <w:p w:rsidR="00F36F50" w:rsidRPr="004048BB" w:rsidRDefault="00F36F50" w:rsidP="004048B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4048BB">
        <w:rPr>
          <w:rFonts w:ascii="Tahoma" w:hAnsi="Tahoma" w:cs="Tahoma"/>
          <w:color w:val="000000"/>
          <w:sz w:val="26"/>
          <w:szCs w:val="26"/>
        </w:rPr>
        <w:t xml:space="preserve">                                       </w:t>
      </w:r>
    </w:p>
    <w:p w:rsidR="006C5EBA" w:rsidRPr="006C5EBA" w:rsidRDefault="00F36F50" w:rsidP="006C5EBA">
      <w:pPr>
        <w:jc w:val="both"/>
        <w:rPr>
          <w:rFonts w:ascii="Tahoma" w:hAnsi="Tahoma" w:cs="Tahoma"/>
          <w:sz w:val="26"/>
          <w:szCs w:val="26"/>
        </w:rPr>
      </w:pPr>
      <w:r w:rsidRPr="006C5EBA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6C5EBA" w:rsidRPr="006C5EBA">
        <w:rPr>
          <w:rFonts w:ascii="Tahoma" w:hAnsi="Tahoma" w:cs="Tahoma"/>
          <w:sz w:val="26"/>
          <w:szCs w:val="26"/>
        </w:rPr>
        <w:t xml:space="preserve">Faz-se necessário atendimento a este pedido, pois a </w:t>
      </w:r>
      <w:r w:rsidR="00B254F9">
        <w:rPr>
          <w:rFonts w:ascii="Tahoma" w:hAnsi="Tahoma" w:cs="Tahoma"/>
          <w:sz w:val="26"/>
          <w:szCs w:val="26"/>
        </w:rPr>
        <w:t>referida encontra-se intransitável,</w:t>
      </w:r>
      <w:r w:rsidR="006C5EBA" w:rsidRPr="006C5EBA">
        <w:rPr>
          <w:rFonts w:ascii="Tahoma" w:hAnsi="Tahoma" w:cs="Tahoma"/>
          <w:sz w:val="26"/>
          <w:szCs w:val="26"/>
        </w:rPr>
        <w:t xml:space="preserve"> dificultando a passagem dos veículos</w:t>
      </w:r>
      <w:r w:rsidR="00B254F9">
        <w:rPr>
          <w:rFonts w:ascii="Tahoma" w:hAnsi="Tahoma" w:cs="Tahoma"/>
          <w:sz w:val="26"/>
          <w:szCs w:val="26"/>
        </w:rPr>
        <w:t xml:space="preserve"> que transitam no local.</w:t>
      </w:r>
    </w:p>
    <w:p w:rsidR="00B3150F" w:rsidRDefault="00B3150F" w:rsidP="006C5EBA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6C5EBA" w:rsidRPr="004C1BAE" w:rsidRDefault="006C5EBA" w:rsidP="006C5EBA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B254F9">
        <w:rPr>
          <w:rFonts w:ascii="Tahoma" w:hAnsi="Tahoma" w:cs="Tahoma"/>
          <w:color w:val="000000"/>
          <w:sz w:val="26"/>
          <w:szCs w:val="26"/>
        </w:rPr>
        <w:t>03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B254F9">
        <w:rPr>
          <w:rFonts w:ascii="Tahoma" w:hAnsi="Tahoma" w:cs="Tahoma"/>
          <w:color w:val="000000"/>
          <w:sz w:val="26"/>
          <w:szCs w:val="26"/>
        </w:rPr>
        <w:t>dez</w:t>
      </w:r>
      <w:r w:rsidR="006C5EBA">
        <w:rPr>
          <w:rFonts w:ascii="Tahoma" w:hAnsi="Tahoma" w:cs="Tahoma"/>
          <w:color w:val="000000"/>
          <w:sz w:val="26"/>
          <w:szCs w:val="26"/>
        </w:rPr>
        <w:t>embro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201</w:t>
      </w:r>
      <w:r w:rsidR="00390E66">
        <w:rPr>
          <w:rFonts w:ascii="Tahoma" w:hAnsi="Tahoma" w:cs="Tahoma"/>
          <w:color w:val="000000"/>
          <w:sz w:val="26"/>
          <w:szCs w:val="26"/>
        </w:rPr>
        <w:t>9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390E66" w:rsidRDefault="00A55EF9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  <w:bookmarkStart w:id="0" w:name="_GoBack"/>
      <w:bookmarkEnd w:id="0"/>
    </w:p>
    <w:p w:rsidR="000146B1" w:rsidRDefault="000146B1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146B1" w:rsidRDefault="000146B1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146B1" w:rsidRDefault="000146B1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0146B1" w:rsidRDefault="000146B1" w:rsidP="00B3150F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>
        <w:rPr>
          <w:rFonts w:ascii="Tahoma" w:hAnsi="Tahoma" w:cs="Tahoma"/>
          <w:b/>
          <w:i/>
          <w:noProof/>
          <w:color w:val="000000"/>
          <w:sz w:val="26"/>
          <w:szCs w:val="26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-103505</wp:posOffset>
            </wp:positionV>
            <wp:extent cx="5728970" cy="7639050"/>
            <wp:effectExtent l="0" t="0" r="5080" b="0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2 at 15.29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6B1" w:rsidSect="00B52F72">
      <w:headerReference w:type="default" r:id="rId8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D" w:rsidRDefault="0099142D" w:rsidP="00F36F50">
      <w:r>
        <w:separator/>
      </w:r>
    </w:p>
  </w:endnote>
  <w:endnote w:type="continuationSeparator" w:id="0">
    <w:p w:rsidR="0099142D" w:rsidRDefault="0099142D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D" w:rsidRDefault="0099142D" w:rsidP="00F36F50">
      <w:r>
        <w:separator/>
      </w:r>
    </w:p>
  </w:footnote>
  <w:footnote w:type="continuationSeparator" w:id="0">
    <w:p w:rsidR="0099142D" w:rsidRDefault="0099142D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5EE71F9A" wp14:editId="63B44F5A">
          <wp:extent cx="9334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146B1"/>
    <w:rsid w:val="000A7E50"/>
    <w:rsid w:val="000E005B"/>
    <w:rsid w:val="000F5F68"/>
    <w:rsid w:val="00100E62"/>
    <w:rsid w:val="00165D21"/>
    <w:rsid w:val="00177A18"/>
    <w:rsid w:val="001D3F45"/>
    <w:rsid w:val="00204F8C"/>
    <w:rsid w:val="002462BA"/>
    <w:rsid w:val="00256A89"/>
    <w:rsid w:val="00274ACE"/>
    <w:rsid w:val="002A4341"/>
    <w:rsid w:val="002C3C52"/>
    <w:rsid w:val="00390E66"/>
    <w:rsid w:val="003C13DF"/>
    <w:rsid w:val="004048BB"/>
    <w:rsid w:val="00415387"/>
    <w:rsid w:val="00422571"/>
    <w:rsid w:val="00434C65"/>
    <w:rsid w:val="004670DF"/>
    <w:rsid w:val="004B4E78"/>
    <w:rsid w:val="004C1BAE"/>
    <w:rsid w:val="00537330"/>
    <w:rsid w:val="00584C18"/>
    <w:rsid w:val="005A213B"/>
    <w:rsid w:val="005A39EA"/>
    <w:rsid w:val="005C5429"/>
    <w:rsid w:val="0061197B"/>
    <w:rsid w:val="00655058"/>
    <w:rsid w:val="006621F6"/>
    <w:rsid w:val="00694262"/>
    <w:rsid w:val="006B3149"/>
    <w:rsid w:val="006C5EBA"/>
    <w:rsid w:val="006E6ED3"/>
    <w:rsid w:val="006E774D"/>
    <w:rsid w:val="007508F9"/>
    <w:rsid w:val="00784F10"/>
    <w:rsid w:val="007A7480"/>
    <w:rsid w:val="007C0358"/>
    <w:rsid w:val="007C0E4F"/>
    <w:rsid w:val="007D197E"/>
    <w:rsid w:val="007D25D3"/>
    <w:rsid w:val="007E016A"/>
    <w:rsid w:val="008A5E35"/>
    <w:rsid w:val="008D33E6"/>
    <w:rsid w:val="00900277"/>
    <w:rsid w:val="00910564"/>
    <w:rsid w:val="009236C5"/>
    <w:rsid w:val="00933A0F"/>
    <w:rsid w:val="00936CEA"/>
    <w:rsid w:val="009819F7"/>
    <w:rsid w:val="0099142D"/>
    <w:rsid w:val="009D1352"/>
    <w:rsid w:val="009E647F"/>
    <w:rsid w:val="00A55EF9"/>
    <w:rsid w:val="00AB21B7"/>
    <w:rsid w:val="00AC5D74"/>
    <w:rsid w:val="00AD0403"/>
    <w:rsid w:val="00B13CCF"/>
    <w:rsid w:val="00B23A31"/>
    <w:rsid w:val="00B254F9"/>
    <w:rsid w:val="00B3150F"/>
    <w:rsid w:val="00B52F72"/>
    <w:rsid w:val="00BD5FC0"/>
    <w:rsid w:val="00BF47F2"/>
    <w:rsid w:val="00C41BC4"/>
    <w:rsid w:val="00D01865"/>
    <w:rsid w:val="00D64CF0"/>
    <w:rsid w:val="00DC1108"/>
    <w:rsid w:val="00DC2B4C"/>
    <w:rsid w:val="00DE4EE2"/>
    <w:rsid w:val="00DF164F"/>
    <w:rsid w:val="00E00536"/>
    <w:rsid w:val="00E50154"/>
    <w:rsid w:val="00E83905"/>
    <w:rsid w:val="00EA7DFB"/>
    <w:rsid w:val="00F36F50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2</cp:revision>
  <cp:lastPrinted>2018-04-17T19:33:00Z</cp:lastPrinted>
  <dcterms:created xsi:type="dcterms:W3CDTF">2019-12-03T19:36:00Z</dcterms:created>
  <dcterms:modified xsi:type="dcterms:W3CDTF">2019-12-03T19:36:00Z</dcterms:modified>
</cp:coreProperties>
</file>