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172129" w:rsidRDefault="00172129" w:rsidP="008B7554">
      <w:pPr>
        <w:spacing w:line="360" w:lineRule="auto"/>
        <w:jc w:val="center"/>
        <w:rPr>
          <w:rFonts w:ascii="Calibri" w:hAnsi="Calibri" w:cs="Tahoma"/>
          <w:color w:val="000000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</w:rPr>
        <w:t>Moção de aplausos nº.        /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>2019</w:t>
      </w:r>
    </w:p>
    <w:p w:rsidR="008B3409" w:rsidRPr="00B3303B" w:rsidRDefault="008B3409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ind w:left="340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483BE6" w:rsidP="005F0841">
      <w:pPr>
        <w:pStyle w:val="Contedodetabela"/>
        <w:snapToGrid w:val="0"/>
        <w:spacing w:line="360" w:lineRule="auto"/>
        <w:ind w:left="3119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Envia Moção de Aplausos ao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Sr.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Helios Jorge Pinto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 em homenagem </w:t>
      </w:r>
      <w:r w:rsidR="008B3409" w:rsidRPr="00B3303B">
        <w:rPr>
          <w:rFonts w:ascii="Tahoma" w:hAnsi="Tahoma" w:cs="Tahoma"/>
          <w:b/>
          <w:color w:val="000000" w:themeColor="text1"/>
          <w:sz w:val="22"/>
          <w:szCs w:val="22"/>
        </w:rPr>
        <w:t xml:space="preserve">aos serviços prestados </w:t>
      </w:r>
      <w:r w:rsidR="00927384" w:rsidRPr="00B3303B">
        <w:rPr>
          <w:rFonts w:ascii="Tahoma" w:hAnsi="Tahoma" w:cs="Tahoma"/>
          <w:b/>
          <w:color w:val="000000" w:themeColor="text1"/>
          <w:sz w:val="22"/>
          <w:szCs w:val="22"/>
        </w:rPr>
        <w:t>em prol do municí</w:t>
      </w:r>
      <w:r w:rsidR="005F0841" w:rsidRPr="00B3303B">
        <w:rPr>
          <w:rFonts w:ascii="Tahoma" w:hAnsi="Tahoma" w:cs="Tahoma"/>
          <w:b/>
          <w:color w:val="000000" w:themeColor="text1"/>
          <w:sz w:val="22"/>
          <w:szCs w:val="22"/>
        </w:rPr>
        <w:t>pio de Niterói</w:t>
      </w:r>
      <w:r w:rsidR="009C058A" w:rsidRPr="00B3303B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pStyle w:val="Contedodetabela"/>
        <w:spacing w:line="360" w:lineRule="auto"/>
        <w:ind w:left="48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5F0841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Requeiro à Mesa, na forma regimental, ouvido o Douto Plenário, que seja enviada Moção </w:t>
      </w:r>
      <w:r w:rsidR="00B3303B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>Aplausos ao Sr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DC259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83BE6">
        <w:rPr>
          <w:rFonts w:ascii="Tahoma" w:hAnsi="Tahoma" w:cs="Tahoma"/>
          <w:color w:val="000000" w:themeColor="text1"/>
          <w:sz w:val="22"/>
          <w:szCs w:val="22"/>
        </w:rPr>
        <w:t>Helios Jorge Pinto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, em homenagem aos serviços prestados 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em prol do municí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pio de Niterói</w:t>
      </w:r>
      <w:r w:rsidR="00E5763D" w:rsidRPr="00B3303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e a sua co</w:t>
      </w:r>
      <w:r w:rsidR="00971810">
        <w:rPr>
          <w:rFonts w:ascii="Tahoma" w:hAnsi="Tahoma" w:cs="Tahoma"/>
          <w:color w:val="000000" w:themeColor="text1"/>
          <w:sz w:val="22"/>
          <w:szCs w:val="22"/>
        </w:rPr>
        <w:t>nduta exemplar no exercício</w:t>
      </w:r>
      <w:r w:rsidR="00D629B4">
        <w:rPr>
          <w:rFonts w:ascii="Tahoma" w:hAnsi="Tahoma" w:cs="Tahoma"/>
          <w:color w:val="000000" w:themeColor="text1"/>
          <w:sz w:val="22"/>
          <w:szCs w:val="22"/>
        </w:rPr>
        <w:t xml:space="preserve"> de s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>uas funções.</w:t>
      </w:r>
    </w:p>
    <w:p w:rsidR="008B3409" w:rsidRPr="00B3303B" w:rsidRDefault="008B3409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E5763D" w:rsidRPr="00B3303B" w:rsidRDefault="00E5763D" w:rsidP="005F0841">
      <w:pPr>
        <w:pStyle w:val="Contedodetabela"/>
        <w:snapToGrid w:val="0"/>
        <w:spacing w:line="360" w:lineRule="auto"/>
        <w:ind w:left="14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tabs>
          <w:tab w:val="left" w:pos="6120"/>
        </w:tabs>
        <w:spacing w:line="360" w:lineRule="auto"/>
        <w:jc w:val="right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Sala das Sessões, 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02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</w:t>
      </w:r>
      <w:r w:rsidR="00305FE1">
        <w:rPr>
          <w:rFonts w:ascii="Tahoma" w:hAnsi="Tahoma" w:cs="Tahoma"/>
          <w:color w:val="000000" w:themeColor="text1"/>
          <w:sz w:val="22"/>
          <w:szCs w:val="22"/>
        </w:rPr>
        <w:t>setembto</w:t>
      </w:r>
      <w:r w:rsidR="008B3409" w:rsidRPr="00B3303B">
        <w:rPr>
          <w:rFonts w:ascii="Tahoma" w:hAnsi="Tahoma" w:cs="Tahoma"/>
          <w:color w:val="000000" w:themeColor="text1"/>
          <w:sz w:val="22"/>
          <w:szCs w:val="22"/>
        </w:rPr>
        <w:t xml:space="preserve"> de 2019.</w:t>
      </w:r>
    </w:p>
    <w:p w:rsidR="005F0841" w:rsidRPr="00B3303B" w:rsidRDefault="005F0841" w:rsidP="005F0841">
      <w:pPr>
        <w:jc w:val="both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 </w:t>
      </w: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E5763D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Sandro Araújo</w:t>
      </w:r>
    </w:p>
    <w:p w:rsidR="005F0841" w:rsidRPr="00B3303B" w:rsidRDefault="005F0841" w:rsidP="005F0841">
      <w:pPr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jc w:val="center"/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Ver</w:t>
      </w:r>
      <w:r w:rsidR="00E5763D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 xml:space="preserve">eador – Líder do </w:t>
      </w:r>
      <w:r w:rsidR="008B3409" w:rsidRPr="00B3303B">
        <w:rPr>
          <w:rStyle w:val="apple-converted-space"/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Cidadania</w:t>
      </w: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5F0841" w:rsidRPr="00B3303B" w:rsidRDefault="005F0841" w:rsidP="005F0841">
      <w:pPr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</w:pPr>
      <w:r w:rsidRPr="00B3303B">
        <w:rPr>
          <w:rFonts w:ascii="Tahoma" w:hAnsi="Tahoma" w:cs="Tahoma"/>
          <w:b/>
          <w:color w:val="000000" w:themeColor="text1"/>
          <w:sz w:val="22"/>
          <w:szCs w:val="22"/>
          <w:shd w:val="clear" w:color="auto" w:fill="FFFFFF"/>
        </w:rPr>
        <w:t>JUSTIFICATIVA</w:t>
      </w:r>
    </w:p>
    <w:p w:rsidR="005F0841" w:rsidRPr="00B3303B" w:rsidRDefault="005F0841" w:rsidP="005F0841">
      <w:pPr>
        <w:jc w:val="both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F0841" w:rsidRPr="00B3303B" w:rsidRDefault="005F0841" w:rsidP="005F0841">
      <w:pPr>
        <w:shd w:val="clear" w:color="auto" w:fill="FFFFFF"/>
        <w:suppressAutoHyphens w:val="0"/>
        <w:spacing w:line="360" w:lineRule="auto"/>
        <w:ind w:firstLine="993"/>
        <w:jc w:val="both"/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</w:pPr>
    </w:p>
    <w:p w:rsidR="00B3303B" w:rsidRPr="00B3303B" w:rsidRDefault="00483BE6" w:rsidP="00D7799F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Helios Jorge Pinto</w:t>
      </w:r>
      <w:r w:rsidR="00553FD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é formado em Ciências Biológicas (Bacharelado e Licenciatura) pela Universidade Santa Úrsula. Provisionada em Educação Física pelo CONEF/CREFI, modalidade Surfe. Leciona Biologia e Ciências desde 1979. Desde o ano 2000, dá aulas de Surfe pela Escola Educasurfe.</w:t>
      </w:r>
      <w:bookmarkStart w:id="0" w:name="_GoBack"/>
      <w:bookmarkEnd w:id="0"/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15 de outubro</w:t>
      </w:r>
      <w:r w:rsidR="00E4343E">
        <w:rPr>
          <w:rFonts w:ascii="Tahoma" w:hAnsi="Tahoma" w:cs="Tahoma"/>
          <w:color w:val="000000" w:themeColor="text1"/>
          <w:sz w:val="22"/>
          <w:szCs w:val="22"/>
        </w:rPr>
        <w:t>, dia do Professor.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t xml:space="preserve"> Ser mestre não é apenas lecionar. Ensinar não é apenas transmitir conteúdos programáticos. Ser mestre é ser orientador e amigo, guia e companheiro, é caminhar com o aluno, passo a passo. É transmitir a este os segredos da caminhada. É levar. Ser </w:t>
      </w:r>
      <w:r w:rsidRPr="00B3303B">
        <w:rPr>
          <w:rFonts w:ascii="Tahoma" w:hAnsi="Tahoma" w:cs="Tahoma"/>
          <w:color w:val="000000" w:themeColor="text1"/>
          <w:sz w:val="22"/>
          <w:szCs w:val="22"/>
        </w:rPr>
        <w:lastRenderedPageBreak/>
        <w:t>mestre é ser exemplo, exemplo de dedicação, de doação, de dignidade pessoal e, sobretudo, de amor.</w:t>
      </w:r>
    </w:p>
    <w:p w:rsidR="002620CA" w:rsidRPr="00B3303B" w:rsidRDefault="002620CA" w:rsidP="00B3303B">
      <w:pPr>
        <w:pStyle w:val="NormalWeb"/>
        <w:spacing w:before="0" w:beforeAutospacing="0" w:after="225" w:afterAutospacing="0"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color w:val="000000" w:themeColor="text1"/>
          <w:sz w:val="22"/>
          <w:szCs w:val="22"/>
        </w:rPr>
        <w:t>Não poderíamos deixar de reverenciar esses importantes profissionais que dedicam seu trabalho na formação de indivíduos bem estruturados e capazes de compor uma coletividade saudável.</w:t>
      </w:r>
    </w:p>
    <w:p w:rsidR="005F0841" w:rsidRPr="00B3303B" w:rsidRDefault="005F0841" w:rsidP="00B3303B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3303B">
        <w:rPr>
          <w:rFonts w:ascii="Tahoma" w:hAnsi="Tahoma" w:cs="Tahoma"/>
          <w:bCs/>
          <w:color w:val="000000" w:themeColor="text1"/>
          <w:sz w:val="22"/>
          <w:szCs w:val="22"/>
          <w:lang w:eastAsia="pt-BR"/>
        </w:rPr>
        <w:t>Por todo o exposto, justifica-se a presente homenagem.</w:t>
      </w:r>
    </w:p>
    <w:p w:rsidR="005F0841" w:rsidRPr="005338C2" w:rsidRDefault="005F0841" w:rsidP="005F0841">
      <w:pPr>
        <w:shd w:val="clear" w:color="auto" w:fill="FFFFFF"/>
        <w:suppressAutoHyphens w:val="0"/>
        <w:spacing w:line="360" w:lineRule="auto"/>
        <w:ind w:firstLine="1134"/>
        <w:jc w:val="both"/>
        <w:rPr>
          <w:rFonts w:ascii="Tahoma" w:hAnsi="Tahoma" w:cs="Tahoma"/>
          <w:sz w:val="22"/>
          <w:szCs w:val="22"/>
        </w:rPr>
      </w:pPr>
    </w:p>
    <w:p w:rsidR="00390187" w:rsidRPr="001D1B66" w:rsidRDefault="00390187" w:rsidP="00B43EE1">
      <w:pPr>
        <w:jc w:val="center"/>
        <w:rPr>
          <w:rFonts w:ascii="Calibri" w:hAnsi="Calibri"/>
        </w:rPr>
      </w:pPr>
    </w:p>
    <w:sectPr w:rsidR="00390187" w:rsidRPr="001D1B66" w:rsidSect="00353E9E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1F" w:rsidRDefault="00F2381F">
      <w:r>
        <w:separator/>
      </w:r>
    </w:p>
  </w:endnote>
  <w:endnote w:type="continuationSeparator" w:id="0">
    <w:p w:rsidR="00F2381F" w:rsidRDefault="00F2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327EC8">
      <w:rPr>
        <w:rFonts w:ascii="Tahoma" w:hAnsi="Tahoma" w:cs="Tahoma"/>
        <w:b/>
        <w:bCs/>
        <w:i/>
        <w:iCs/>
        <w:sz w:val="16"/>
        <w:szCs w:val="16"/>
      </w:rPr>
      <w:t>3</w:t>
    </w:r>
    <w:r w:rsidR="001D1B66">
      <w:rPr>
        <w:rFonts w:ascii="Tahoma" w:hAnsi="Tahoma" w:cs="Tahoma"/>
        <w:b/>
        <w:bCs/>
        <w:i/>
        <w:iCs/>
        <w:sz w:val="16"/>
        <w:szCs w:val="16"/>
      </w:rPr>
      <w:t>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1F" w:rsidRDefault="00F2381F">
      <w:r>
        <w:separator/>
      </w:r>
    </w:p>
  </w:footnote>
  <w:footnote w:type="continuationSeparator" w:id="0">
    <w:p w:rsidR="00F2381F" w:rsidRDefault="00F2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8B7554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7895" cy="11163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225BD"/>
    <w:rsid w:val="0005768A"/>
    <w:rsid w:val="00064B06"/>
    <w:rsid w:val="00090B24"/>
    <w:rsid w:val="000966B1"/>
    <w:rsid w:val="000A72C1"/>
    <w:rsid w:val="000E30CF"/>
    <w:rsid w:val="000F1D42"/>
    <w:rsid w:val="0010378D"/>
    <w:rsid w:val="00130C7D"/>
    <w:rsid w:val="00163E1A"/>
    <w:rsid w:val="00172129"/>
    <w:rsid w:val="00175883"/>
    <w:rsid w:val="00180FFE"/>
    <w:rsid w:val="00187FAE"/>
    <w:rsid w:val="001A2A1C"/>
    <w:rsid w:val="001C37DD"/>
    <w:rsid w:val="001D1B66"/>
    <w:rsid w:val="0022387E"/>
    <w:rsid w:val="002620CA"/>
    <w:rsid w:val="00277494"/>
    <w:rsid w:val="00296F65"/>
    <w:rsid w:val="002A7DB7"/>
    <w:rsid w:val="002C4B28"/>
    <w:rsid w:val="002E7F8F"/>
    <w:rsid w:val="002E7F95"/>
    <w:rsid w:val="002F712D"/>
    <w:rsid w:val="00305FE1"/>
    <w:rsid w:val="00307622"/>
    <w:rsid w:val="00327EC8"/>
    <w:rsid w:val="00334B16"/>
    <w:rsid w:val="003451F1"/>
    <w:rsid w:val="00345EE0"/>
    <w:rsid w:val="00353E9E"/>
    <w:rsid w:val="00357175"/>
    <w:rsid w:val="00384D0A"/>
    <w:rsid w:val="00390187"/>
    <w:rsid w:val="003B1E0D"/>
    <w:rsid w:val="003B2AB6"/>
    <w:rsid w:val="003B6A04"/>
    <w:rsid w:val="003F37ED"/>
    <w:rsid w:val="003F5F15"/>
    <w:rsid w:val="004033E7"/>
    <w:rsid w:val="00413420"/>
    <w:rsid w:val="0046430E"/>
    <w:rsid w:val="00473B1A"/>
    <w:rsid w:val="00481CA1"/>
    <w:rsid w:val="00483BE6"/>
    <w:rsid w:val="00497E3B"/>
    <w:rsid w:val="004E48D2"/>
    <w:rsid w:val="005011C4"/>
    <w:rsid w:val="00506D1B"/>
    <w:rsid w:val="00515E1E"/>
    <w:rsid w:val="00525951"/>
    <w:rsid w:val="00546F7B"/>
    <w:rsid w:val="00553FD8"/>
    <w:rsid w:val="00584415"/>
    <w:rsid w:val="005871CC"/>
    <w:rsid w:val="005B09EA"/>
    <w:rsid w:val="005F0841"/>
    <w:rsid w:val="00602E02"/>
    <w:rsid w:val="0064066A"/>
    <w:rsid w:val="00641EE4"/>
    <w:rsid w:val="006552FD"/>
    <w:rsid w:val="00671A7E"/>
    <w:rsid w:val="006A4EF7"/>
    <w:rsid w:val="006C6247"/>
    <w:rsid w:val="006D0906"/>
    <w:rsid w:val="006F2BDA"/>
    <w:rsid w:val="006F43A4"/>
    <w:rsid w:val="006F62B7"/>
    <w:rsid w:val="006F79F0"/>
    <w:rsid w:val="007247B0"/>
    <w:rsid w:val="00736273"/>
    <w:rsid w:val="00747575"/>
    <w:rsid w:val="00761C9B"/>
    <w:rsid w:val="00775724"/>
    <w:rsid w:val="007A568C"/>
    <w:rsid w:val="007A6033"/>
    <w:rsid w:val="007A6B12"/>
    <w:rsid w:val="007C662E"/>
    <w:rsid w:val="007C7255"/>
    <w:rsid w:val="007E0AC1"/>
    <w:rsid w:val="007E14B4"/>
    <w:rsid w:val="007E2623"/>
    <w:rsid w:val="007F0A4E"/>
    <w:rsid w:val="00823CBE"/>
    <w:rsid w:val="0083151B"/>
    <w:rsid w:val="008335C0"/>
    <w:rsid w:val="008344FD"/>
    <w:rsid w:val="00837C8F"/>
    <w:rsid w:val="00842D90"/>
    <w:rsid w:val="00854D8B"/>
    <w:rsid w:val="00856FF6"/>
    <w:rsid w:val="00866488"/>
    <w:rsid w:val="008833FC"/>
    <w:rsid w:val="008B3409"/>
    <w:rsid w:val="008B7554"/>
    <w:rsid w:val="008E1571"/>
    <w:rsid w:val="008E22A7"/>
    <w:rsid w:val="008F0611"/>
    <w:rsid w:val="008F2505"/>
    <w:rsid w:val="00902096"/>
    <w:rsid w:val="00924CEC"/>
    <w:rsid w:val="00927384"/>
    <w:rsid w:val="009342CD"/>
    <w:rsid w:val="00957AAE"/>
    <w:rsid w:val="00971810"/>
    <w:rsid w:val="00974D48"/>
    <w:rsid w:val="00977584"/>
    <w:rsid w:val="009866BA"/>
    <w:rsid w:val="009C058A"/>
    <w:rsid w:val="009E7939"/>
    <w:rsid w:val="009F509B"/>
    <w:rsid w:val="00A01894"/>
    <w:rsid w:val="00A208D5"/>
    <w:rsid w:val="00A21F81"/>
    <w:rsid w:val="00A52107"/>
    <w:rsid w:val="00A62812"/>
    <w:rsid w:val="00A65E68"/>
    <w:rsid w:val="00A731C5"/>
    <w:rsid w:val="00A912DD"/>
    <w:rsid w:val="00A91A83"/>
    <w:rsid w:val="00AC678B"/>
    <w:rsid w:val="00AD2E16"/>
    <w:rsid w:val="00AF23E8"/>
    <w:rsid w:val="00B11073"/>
    <w:rsid w:val="00B3216A"/>
    <w:rsid w:val="00B3303B"/>
    <w:rsid w:val="00B43EE1"/>
    <w:rsid w:val="00B507E7"/>
    <w:rsid w:val="00B51D75"/>
    <w:rsid w:val="00B74559"/>
    <w:rsid w:val="00B809B1"/>
    <w:rsid w:val="00B819F7"/>
    <w:rsid w:val="00B83134"/>
    <w:rsid w:val="00BB1299"/>
    <w:rsid w:val="00BB1997"/>
    <w:rsid w:val="00BB7429"/>
    <w:rsid w:val="00BC3FCA"/>
    <w:rsid w:val="00BC6BBC"/>
    <w:rsid w:val="00BD129A"/>
    <w:rsid w:val="00BE42CB"/>
    <w:rsid w:val="00C60D85"/>
    <w:rsid w:val="00C80E8B"/>
    <w:rsid w:val="00C87D8A"/>
    <w:rsid w:val="00C96683"/>
    <w:rsid w:val="00CA2C69"/>
    <w:rsid w:val="00CD4F59"/>
    <w:rsid w:val="00CE707F"/>
    <w:rsid w:val="00CF4C1C"/>
    <w:rsid w:val="00CF7E37"/>
    <w:rsid w:val="00D01645"/>
    <w:rsid w:val="00D17A22"/>
    <w:rsid w:val="00D17F1B"/>
    <w:rsid w:val="00D230D7"/>
    <w:rsid w:val="00D31C12"/>
    <w:rsid w:val="00D629B4"/>
    <w:rsid w:val="00D71D5F"/>
    <w:rsid w:val="00D7799F"/>
    <w:rsid w:val="00D81112"/>
    <w:rsid w:val="00D85C44"/>
    <w:rsid w:val="00D86CCC"/>
    <w:rsid w:val="00DB47EA"/>
    <w:rsid w:val="00DB6038"/>
    <w:rsid w:val="00DC259C"/>
    <w:rsid w:val="00DC50C1"/>
    <w:rsid w:val="00DF30D8"/>
    <w:rsid w:val="00DF40AA"/>
    <w:rsid w:val="00E01D49"/>
    <w:rsid w:val="00E33D67"/>
    <w:rsid w:val="00E4343E"/>
    <w:rsid w:val="00E50786"/>
    <w:rsid w:val="00E5763D"/>
    <w:rsid w:val="00E71B59"/>
    <w:rsid w:val="00F2381F"/>
    <w:rsid w:val="00F35F3A"/>
    <w:rsid w:val="00F61952"/>
    <w:rsid w:val="00F66325"/>
    <w:rsid w:val="00F769BA"/>
    <w:rsid w:val="00F8225F"/>
    <w:rsid w:val="00F842F6"/>
    <w:rsid w:val="00F94727"/>
    <w:rsid w:val="00FA0B02"/>
    <w:rsid w:val="00FB7E9C"/>
    <w:rsid w:val="00FC3D09"/>
    <w:rsid w:val="00FC5305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353E9E"/>
    <w:pPr>
      <w:tabs>
        <w:tab w:val="num" w:pos="432"/>
      </w:tabs>
      <w:suppressAutoHyphens w:val="0"/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rsid w:val="00353E9E"/>
    <w:pPr>
      <w:tabs>
        <w:tab w:val="num" w:pos="576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rsid w:val="00353E9E"/>
    <w:pPr>
      <w:keepNext/>
      <w:tabs>
        <w:tab w:val="num" w:pos="720"/>
      </w:tabs>
      <w:suppressAutoHyphens w:val="0"/>
      <w:spacing w:before="240" w:after="60" w:line="276" w:lineRule="auto"/>
      <w:ind w:left="4254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rsid w:val="00353E9E"/>
    <w:pPr>
      <w:tabs>
        <w:tab w:val="num" w:pos="1152"/>
      </w:tabs>
      <w:suppressAutoHyphens w:val="0"/>
      <w:spacing w:before="240" w:after="60" w:line="276" w:lineRule="auto"/>
      <w:ind w:left="4254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53E9E"/>
  </w:style>
  <w:style w:type="character" w:customStyle="1" w:styleId="Ttulo1Char">
    <w:name w:val="Título 1 Char"/>
    <w:rsid w:val="00353E9E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sid w:val="00353E9E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sid w:val="00353E9E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sid w:val="00353E9E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sid w:val="00353E9E"/>
    <w:rPr>
      <w:b/>
      <w:bCs/>
    </w:rPr>
  </w:style>
  <w:style w:type="character" w:styleId="nfase">
    <w:name w:val="Emphasis"/>
    <w:qFormat/>
    <w:rsid w:val="00353E9E"/>
    <w:rPr>
      <w:i/>
      <w:iCs/>
    </w:rPr>
  </w:style>
  <w:style w:type="character" w:customStyle="1" w:styleId="CabealhoChar">
    <w:name w:val="Cabeçalho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RodapChar">
    <w:name w:val="Rodapé Char"/>
    <w:rsid w:val="00353E9E"/>
    <w:rPr>
      <w:rFonts w:ascii="Times New Roman" w:hAnsi="Times New Roman" w:cs="Times New Roman"/>
      <w:lang w:eastAsia="ar-SA" w:bidi="ar-SA"/>
    </w:rPr>
  </w:style>
  <w:style w:type="character" w:customStyle="1" w:styleId="TtuloChar">
    <w:name w:val="Título Char"/>
    <w:rsid w:val="00353E9E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SubttuloChar">
    <w:name w:val="Subtítulo Char"/>
    <w:rsid w:val="00353E9E"/>
    <w:rPr>
      <w:rFonts w:ascii="Cambria" w:hAnsi="Cambria" w:cs="Cambria"/>
      <w:i/>
      <w:iCs/>
      <w:color w:val="4F81BD"/>
      <w:spacing w:val="15"/>
      <w:lang w:eastAsia="ar-SA" w:bidi="ar-SA"/>
    </w:rPr>
  </w:style>
  <w:style w:type="paragraph" w:customStyle="1" w:styleId="Ttulo10">
    <w:name w:val="Título1"/>
    <w:basedOn w:val="Normal"/>
    <w:next w:val="Corpodetexto"/>
    <w:rsid w:val="00353E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53E9E"/>
    <w:pPr>
      <w:spacing w:after="120"/>
    </w:pPr>
  </w:style>
  <w:style w:type="paragraph" w:styleId="Lista">
    <w:name w:val="List"/>
    <w:basedOn w:val="Corpodetexto"/>
    <w:rsid w:val="00353E9E"/>
    <w:rPr>
      <w:rFonts w:cs="Tahoma"/>
    </w:rPr>
  </w:style>
  <w:style w:type="paragraph" w:customStyle="1" w:styleId="Legenda1">
    <w:name w:val="Legenda1"/>
    <w:basedOn w:val="Normal"/>
    <w:rsid w:val="00353E9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53E9E"/>
    <w:pPr>
      <w:suppressLineNumbers/>
    </w:pPr>
    <w:rPr>
      <w:rFonts w:cs="Tahoma"/>
    </w:rPr>
  </w:style>
  <w:style w:type="paragraph" w:styleId="SemEspaamento">
    <w:name w:val="No Spacing"/>
    <w:qFormat/>
    <w:rsid w:val="00353E9E"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rsid w:val="00353E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3E9E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rsid w:val="00353E9E"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sid w:val="00353E9E"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rsid w:val="00353E9E"/>
    <w:pPr>
      <w:suppressLineNumbers/>
    </w:pPr>
  </w:style>
  <w:style w:type="paragraph" w:customStyle="1" w:styleId="Ttulodetabela">
    <w:name w:val="Título de tabela"/>
    <w:basedOn w:val="Contedodetabela"/>
    <w:rsid w:val="00353E9E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90"/>
      <w:kern w:val="1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B809B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809B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334B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B1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1"/>
    <w:rsid w:val="005F0841"/>
  </w:style>
  <w:style w:type="paragraph" w:styleId="NormalWeb">
    <w:name w:val="Normal (Web)"/>
    <w:basedOn w:val="Normal"/>
    <w:uiPriority w:val="99"/>
    <w:unhideWhenUsed/>
    <w:rsid w:val="002620CA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2019-09-02T17:47:00Z</cp:lastPrinted>
  <dcterms:created xsi:type="dcterms:W3CDTF">2019-09-02T17:57:00Z</dcterms:created>
  <dcterms:modified xsi:type="dcterms:W3CDTF">2019-09-02T17:57:00Z</dcterms:modified>
</cp:coreProperties>
</file>